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  <w:gridCol w:w="4399"/>
      </w:tblGrid>
      <w:tr w:rsidR="006C3FB0" w:rsidRPr="004A5FDD" w:rsidTr="00795851">
        <w:tc>
          <w:tcPr>
            <w:tcW w:w="10343" w:type="dxa"/>
          </w:tcPr>
          <w:p w:rsidR="006C3FB0" w:rsidRPr="004A5FDD" w:rsidRDefault="006C3FB0" w:rsidP="006C3FB0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9" w:type="dxa"/>
          </w:tcPr>
          <w:p w:rsidR="006C3FB0" w:rsidRPr="004A5FDD" w:rsidRDefault="006C3FB0" w:rsidP="006C3F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FD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к оповещению </w:t>
            </w:r>
          </w:p>
          <w:p w:rsidR="006C3FB0" w:rsidRPr="004A5FDD" w:rsidRDefault="006C3FB0" w:rsidP="00795851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5FDD">
              <w:rPr>
                <w:rFonts w:ascii="Times New Roman" w:hAnsi="Times New Roman" w:cs="Times New Roman"/>
                <w:sz w:val="20"/>
                <w:szCs w:val="20"/>
              </w:rPr>
              <w:t xml:space="preserve">о начале общественных обсуждений по проекту внесения изменений в Правила землепользования и застройки </w:t>
            </w:r>
            <w:r w:rsidR="00795851">
              <w:rPr>
                <w:rFonts w:ascii="Times New Roman" w:hAnsi="Times New Roman" w:cs="Times New Roman"/>
                <w:sz w:val="20"/>
                <w:szCs w:val="20"/>
              </w:rPr>
              <w:t>Васильевского</w:t>
            </w:r>
            <w:r w:rsidRPr="004A5FD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Марьяновского муниципального района Омской области</w:t>
            </w:r>
          </w:p>
        </w:tc>
      </w:tr>
    </w:tbl>
    <w:p w:rsidR="001978C3" w:rsidRPr="004A5FDD" w:rsidRDefault="001978C3" w:rsidP="001978C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5FDD">
        <w:rPr>
          <w:rFonts w:ascii="Times New Roman" w:hAnsi="Times New Roman" w:cs="Times New Roman"/>
          <w:sz w:val="24"/>
          <w:szCs w:val="24"/>
          <w:u w:val="single"/>
        </w:rPr>
        <w:t xml:space="preserve">Внесение изменений в </w:t>
      </w:r>
      <w:r w:rsidR="00795851">
        <w:rPr>
          <w:rFonts w:ascii="Times New Roman" w:hAnsi="Times New Roman" w:cs="Times New Roman"/>
          <w:sz w:val="24"/>
          <w:szCs w:val="24"/>
          <w:u w:val="single"/>
        </w:rPr>
        <w:t>графическую</w:t>
      </w:r>
      <w:r w:rsidRPr="004A5FDD">
        <w:rPr>
          <w:rFonts w:ascii="Times New Roman" w:hAnsi="Times New Roman" w:cs="Times New Roman"/>
          <w:sz w:val="24"/>
          <w:szCs w:val="24"/>
          <w:u w:val="single"/>
        </w:rPr>
        <w:t xml:space="preserve"> часть Правил землепользования и застройки </w:t>
      </w:r>
      <w:r w:rsidR="00795851">
        <w:rPr>
          <w:rFonts w:ascii="Times New Roman" w:hAnsi="Times New Roman" w:cs="Times New Roman"/>
          <w:sz w:val="24"/>
          <w:szCs w:val="24"/>
          <w:u w:val="single"/>
        </w:rPr>
        <w:t>Васильевского</w:t>
      </w:r>
      <w:r w:rsidRPr="004A5FDD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Марьяновского муниципального района Омской области, утвержденные </w:t>
      </w:r>
      <w:r w:rsidR="00795851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4A5FDD">
        <w:rPr>
          <w:rFonts w:ascii="Times New Roman" w:hAnsi="Times New Roman" w:cs="Times New Roman"/>
          <w:sz w:val="24"/>
          <w:szCs w:val="24"/>
          <w:u w:val="single"/>
        </w:rPr>
        <w:t xml:space="preserve">остановлением Главы Марьяновского муниципального района Омской области от </w:t>
      </w:r>
      <w:r w:rsidR="00795851">
        <w:rPr>
          <w:rFonts w:ascii="Times New Roman" w:hAnsi="Times New Roman" w:cs="Times New Roman"/>
          <w:sz w:val="24"/>
          <w:szCs w:val="24"/>
          <w:u w:val="single"/>
        </w:rPr>
        <w:t>26 мая</w:t>
      </w:r>
      <w:r w:rsidR="004A5FDD" w:rsidRPr="004A5FDD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79585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4A5FDD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F0169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95851">
        <w:rPr>
          <w:rFonts w:ascii="Times New Roman" w:hAnsi="Times New Roman" w:cs="Times New Roman"/>
          <w:sz w:val="24"/>
          <w:szCs w:val="24"/>
          <w:u w:val="single"/>
        </w:rPr>
        <w:t>04</w:t>
      </w:r>
    </w:p>
    <w:tbl>
      <w:tblPr>
        <w:tblStyle w:val="a3"/>
        <w:tblW w:w="15025" w:type="dxa"/>
        <w:tblInd w:w="421" w:type="dxa"/>
        <w:tblLook w:val="04A0" w:firstRow="1" w:lastRow="0" w:firstColumn="1" w:lastColumn="0" w:noHBand="0" w:noVBand="1"/>
      </w:tblPr>
      <w:tblGrid>
        <w:gridCol w:w="7371"/>
        <w:gridCol w:w="7654"/>
      </w:tblGrid>
      <w:tr w:rsidR="00795851" w:rsidTr="008B2EEE">
        <w:tc>
          <w:tcPr>
            <w:tcW w:w="7371" w:type="dxa"/>
            <w:shd w:val="clear" w:color="auto" w:fill="D9D9D9" w:themeFill="background1" w:themeFillShade="D9"/>
          </w:tcPr>
          <w:p w:rsidR="00795851" w:rsidRPr="005F106A" w:rsidRDefault="00795851" w:rsidP="008B2EEE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5F106A">
              <w:rPr>
                <w:rFonts w:ascii="Times New Roman" w:hAnsi="Times New Roman" w:cs="Times New Roman"/>
                <w:b/>
              </w:rPr>
              <w:t xml:space="preserve">Фрагмент карты градостроительного зонирования территории Васильевского сельского поселения Марьяновского муниципального района Омской области 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95851" w:rsidRPr="005F106A" w:rsidRDefault="00795851" w:rsidP="008B2EEE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5F106A">
              <w:rPr>
                <w:rFonts w:ascii="Times New Roman" w:hAnsi="Times New Roman" w:cs="Times New Roman"/>
                <w:b/>
              </w:rPr>
              <w:t xml:space="preserve">Фрагмент карты градостроительного зонирования территории Васильевского сельского поселения Марьяновского муниципального района Омской области </w:t>
            </w:r>
          </w:p>
        </w:tc>
      </w:tr>
      <w:bookmarkEnd w:id="0"/>
      <w:tr w:rsidR="00795851" w:rsidTr="008B2EEE">
        <w:trPr>
          <w:trHeight w:val="435"/>
        </w:trPr>
        <w:tc>
          <w:tcPr>
            <w:tcW w:w="7371" w:type="dxa"/>
          </w:tcPr>
          <w:p w:rsidR="00795851" w:rsidRPr="005F106A" w:rsidRDefault="00795851" w:rsidP="008B2E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E5E4E1" wp14:editId="1F8A70AB">
                      <wp:simplePos x="0" y="0"/>
                      <wp:positionH relativeFrom="column">
                        <wp:posOffset>55397</wp:posOffset>
                      </wp:positionH>
                      <wp:positionV relativeFrom="paragraph">
                        <wp:posOffset>182036</wp:posOffset>
                      </wp:positionV>
                      <wp:extent cx="2333767" cy="1753738"/>
                      <wp:effectExtent l="38100" t="38100" r="28575" b="1841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33767" cy="17537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DC3A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4.35pt;margin-top:14.35pt;width:183.75pt;height:138.1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5F106A">
              <w:rPr>
                <w:rFonts w:ascii="Times New Roman" w:hAnsi="Times New Roman" w:cs="Times New Roman"/>
              </w:rPr>
              <w:t>55:12:020705:256</w:t>
            </w:r>
            <w:r>
              <w:rPr>
                <w:rFonts w:ascii="Times New Roman" w:hAnsi="Times New Roman" w:cs="Times New Roman"/>
              </w:rPr>
              <w:t xml:space="preserve"> «Зона сельскохозяйственных угодий» Сх1</w:t>
            </w:r>
          </w:p>
        </w:tc>
        <w:tc>
          <w:tcPr>
            <w:tcW w:w="7654" w:type="dxa"/>
          </w:tcPr>
          <w:p w:rsidR="00795851" w:rsidRPr="005F106A" w:rsidRDefault="00795851" w:rsidP="008B2E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111D4D" wp14:editId="349DC9E5">
                      <wp:simplePos x="0" y="0"/>
                      <wp:positionH relativeFrom="column">
                        <wp:posOffset>199295</wp:posOffset>
                      </wp:positionH>
                      <wp:positionV relativeFrom="paragraph">
                        <wp:posOffset>168389</wp:posOffset>
                      </wp:positionV>
                      <wp:extent cx="2129051" cy="1897039"/>
                      <wp:effectExtent l="38100" t="38100" r="24130" b="2730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29051" cy="189703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6BB6F5" id="Прямая со стрелкой 6" o:spid="_x0000_s1026" type="#_x0000_t32" style="position:absolute;margin-left:15.7pt;margin-top:13.25pt;width:167.65pt;height:149.3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5F106A">
              <w:rPr>
                <w:rFonts w:ascii="Times New Roman" w:hAnsi="Times New Roman" w:cs="Times New Roman"/>
              </w:rPr>
              <w:t>55:12:020705:256</w:t>
            </w:r>
            <w:r>
              <w:rPr>
                <w:rFonts w:ascii="Times New Roman" w:hAnsi="Times New Roman" w:cs="Times New Roman"/>
              </w:rPr>
              <w:t xml:space="preserve"> «Зона застройки индивидуальными жилыми домами» Ж1</w:t>
            </w:r>
          </w:p>
        </w:tc>
      </w:tr>
      <w:tr w:rsidR="00795851" w:rsidTr="008B2EEE">
        <w:trPr>
          <w:trHeight w:val="7643"/>
        </w:trPr>
        <w:tc>
          <w:tcPr>
            <w:tcW w:w="7371" w:type="dxa"/>
          </w:tcPr>
          <w:p w:rsidR="00795851" w:rsidRDefault="00795851" w:rsidP="008B2E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A6AF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24573581" wp14:editId="40AC4B23">
                  <wp:simplePos x="0" y="0"/>
                  <wp:positionH relativeFrom="column">
                    <wp:posOffset>287959</wp:posOffset>
                  </wp:positionH>
                  <wp:positionV relativeFrom="paragraph">
                    <wp:posOffset>128960</wp:posOffset>
                  </wp:positionV>
                  <wp:extent cx="4095115" cy="4142740"/>
                  <wp:effectExtent l="0" t="0" r="635" b="0"/>
                  <wp:wrapNone/>
                  <wp:docPr id="1" name="Рисунок 1" descr="C:\Users\Сидоренко\YandexDisk\Скриншоты\2025-05-07_11-42-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идоренко\YandexDisk\Скриншоты\2025-05-07_11-42-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115" cy="414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5851" w:rsidRPr="009E023F" w:rsidRDefault="00795851" w:rsidP="008B2EEE"/>
          <w:p w:rsidR="00795851" w:rsidRPr="009E023F" w:rsidRDefault="00795851" w:rsidP="008B2EEE"/>
          <w:p w:rsidR="00795851" w:rsidRPr="009E023F" w:rsidRDefault="00795851" w:rsidP="008B2EEE"/>
          <w:p w:rsidR="00795851" w:rsidRPr="009E023F" w:rsidRDefault="00795851" w:rsidP="008B2EEE"/>
          <w:p w:rsidR="00795851" w:rsidRDefault="00795851" w:rsidP="008B2EEE"/>
          <w:p w:rsidR="00795851" w:rsidRDefault="00795851" w:rsidP="008B2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795851" w:rsidRDefault="00795851" w:rsidP="008B2EEE">
            <w:pPr>
              <w:rPr>
                <w:rFonts w:ascii="Times New Roman" w:hAnsi="Times New Roman"/>
              </w:rPr>
            </w:pPr>
          </w:p>
          <w:p w:rsidR="00795851" w:rsidRDefault="00795851" w:rsidP="008B2EEE">
            <w:pPr>
              <w:rPr>
                <w:rFonts w:ascii="Times New Roman" w:hAnsi="Times New Roman"/>
              </w:rPr>
            </w:pPr>
          </w:p>
          <w:p w:rsidR="00795851" w:rsidRDefault="00795851" w:rsidP="008B2EEE">
            <w:pPr>
              <w:rPr>
                <w:rFonts w:ascii="Times New Roman" w:hAnsi="Times New Roman"/>
              </w:rPr>
            </w:pPr>
          </w:p>
          <w:p w:rsidR="00795851" w:rsidRPr="00721E27" w:rsidRDefault="00795851" w:rsidP="008B2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</w:t>
            </w:r>
            <w:r w:rsidRPr="00721E27">
              <w:rPr>
                <w:rFonts w:ascii="Times New Roman" w:hAnsi="Times New Roman"/>
              </w:rPr>
              <w:t>Сх1</w:t>
            </w:r>
          </w:p>
        </w:tc>
        <w:tc>
          <w:tcPr>
            <w:tcW w:w="7654" w:type="dxa"/>
          </w:tcPr>
          <w:p w:rsidR="00795851" w:rsidRDefault="00795851" w:rsidP="008B2E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CCB5D2D" wp14:editId="10C24A90">
                      <wp:simplePos x="0" y="0"/>
                      <wp:positionH relativeFrom="column">
                        <wp:posOffset>2191385</wp:posOffset>
                      </wp:positionH>
                      <wp:positionV relativeFrom="paragraph">
                        <wp:posOffset>1618615</wp:posOffset>
                      </wp:positionV>
                      <wp:extent cx="295275" cy="571500"/>
                      <wp:effectExtent l="38100" t="19050" r="28575" b="19050"/>
                      <wp:wrapTight wrapText="bothSides">
                        <wp:wrapPolygon edited="0">
                          <wp:start x="-4011" y="-310"/>
                          <wp:lineTo x="-1598" y="21975"/>
                          <wp:lineTo x="23446" y="21251"/>
                          <wp:lineTo x="21890" y="6874"/>
                          <wp:lineTo x="19642" y="-994"/>
                          <wp:lineTo x="18251" y="-953"/>
                          <wp:lineTo x="-4011" y="-310"/>
                        </wp:wrapPolygon>
                      </wp:wrapTight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2118">
                                <a:off x="0" y="0"/>
                                <a:ext cx="2952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5851" w:rsidRPr="00721E27" w:rsidRDefault="00795851" w:rsidP="0079585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B5D2D" id="Прямоугольник 5" o:spid="_x0000_s1026" style="position:absolute;left:0;text-align:left;margin-left:172.55pt;margin-top:127.45pt;width:23.25pt;height:45pt;rotation:209844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" fillcolor="#fbe4d5 [661]" strokecolor="red" strokeweight="1pt">
                      <v:textbox>
                        <w:txbxContent>
                          <w:p w:rsidR="00795851" w:rsidRPr="00721E27" w:rsidRDefault="00795851" w:rsidP="00795851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Pr="001A6AF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08B3272B" wp14:editId="5BF26094">
                  <wp:simplePos x="0" y="0"/>
                  <wp:positionH relativeFrom="column">
                    <wp:posOffset>142489</wp:posOffset>
                  </wp:positionH>
                  <wp:positionV relativeFrom="paragraph">
                    <wp:posOffset>147568</wp:posOffset>
                  </wp:positionV>
                  <wp:extent cx="4095115" cy="4142740"/>
                  <wp:effectExtent l="0" t="0" r="635" b="0"/>
                  <wp:wrapNone/>
                  <wp:docPr id="2" name="Рисунок 2" descr="C:\Users\Сидоренко\YandexDisk\Скриншоты\2025-05-07_11-42-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идоренко\YandexDisk\Скриншоты\2025-05-07_11-42-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115" cy="414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5851" w:rsidRPr="00721E27" w:rsidRDefault="00795851" w:rsidP="008B2EEE"/>
          <w:p w:rsidR="00795851" w:rsidRPr="00721E27" w:rsidRDefault="00795851" w:rsidP="008B2EEE"/>
          <w:p w:rsidR="00795851" w:rsidRPr="00721E27" w:rsidRDefault="00795851" w:rsidP="008B2EEE"/>
          <w:p w:rsidR="00795851" w:rsidRPr="00721E27" w:rsidRDefault="00795851" w:rsidP="008B2EEE"/>
          <w:p w:rsidR="00795851" w:rsidRDefault="00795851" w:rsidP="007958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795851" w:rsidRDefault="00795851" w:rsidP="00795851">
            <w:pPr>
              <w:rPr>
                <w:rFonts w:ascii="Times New Roman" w:hAnsi="Times New Roman"/>
              </w:rPr>
            </w:pPr>
          </w:p>
          <w:p w:rsidR="00795851" w:rsidRDefault="00795851" w:rsidP="00795851">
            <w:pPr>
              <w:rPr>
                <w:rFonts w:ascii="Times New Roman" w:hAnsi="Times New Roman"/>
              </w:rPr>
            </w:pPr>
          </w:p>
          <w:p w:rsidR="00795851" w:rsidRDefault="00795851" w:rsidP="00795851">
            <w:pPr>
              <w:rPr>
                <w:rFonts w:ascii="Times New Roman" w:hAnsi="Times New Roman"/>
              </w:rPr>
            </w:pPr>
          </w:p>
          <w:p w:rsidR="00795851" w:rsidRDefault="00795851" w:rsidP="00795851">
            <w:pPr>
              <w:rPr>
                <w:rFonts w:ascii="Times New Roman" w:hAnsi="Times New Roman"/>
              </w:rPr>
            </w:pPr>
          </w:p>
          <w:p w:rsidR="00795851" w:rsidRPr="00721E27" w:rsidRDefault="00795851" w:rsidP="007958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</w:t>
            </w:r>
            <w:r w:rsidRPr="00721E27">
              <w:rPr>
                <w:rFonts w:ascii="Times New Roman" w:hAnsi="Times New Roman"/>
              </w:rPr>
              <w:t>Ж1</w:t>
            </w:r>
          </w:p>
        </w:tc>
      </w:tr>
    </w:tbl>
    <w:p w:rsidR="001978C3" w:rsidRPr="004A5FDD" w:rsidRDefault="001978C3">
      <w:pPr>
        <w:rPr>
          <w:rFonts w:ascii="Times New Roman" w:hAnsi="Times New Roman" w:cs="Times New Roman"/>
          <w:b/>
        </w:rPr>
      </w:pPr>
    </w:p>
    <w:sectPr w:rsidR="001978C3" w:rsidRPr="004A5FDD" w:rsidSect="006F7061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90E98"/>
    <w:multiLevelType w:val="hybridMultilevel"/>
    <w:tmpl w:val="D1D4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C3"/>
    <w:rsid w:val="00071D20"/>
    <w:rsid w:val="000D4BB2"/>
    <w:rsid w:val="001978C3"/>
    <w:rsid w:val="002B3626"/>
    <w:rsid w:val="003D1E0A"/>
    <w:rsid w:val="004A5FDD"/>
    <w:rsid w:val="006843F0"/>
    <w:rsid w:val="006C3FB0"/>
    <w:rsid w:val="006F7061"/>
    <w:rsid w:val="00795851"/>
    <w:rsid w:val="009F121C"/>
    <w:rsid w:val="00B9630B"/>
    <w:rsid w:val="00F0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94B7C-F88C-48C4-95A1-06385697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aliases w:val="3,OG Heading 3"/>
    <w:basedOn w:val="a"/>
    <w:next w:val="a"/>
    <w:link w:val="30"/>
    <w:qFormat/>
    <w:rsid w:val="00071D20"/>
    <w:pPr>
      <w:spacing w:before="360" w:after="360" w:line="360" w:lineRule="auto"/>
      <w:ind w:firstLine="709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4"/>
    <w:basedOn w:val="a"/>
    <w:link w:val="a5"/>
    <w:uiPriority w:val="34"/>
    <w:qFormat/>
    <w:rsid w:val="001978C3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4 Знак"/>
    <w:link w:val="a4"/>
    <w:uiPriority w:val="34"/>
    <w:locked/>
    <w:rsid w:val="001978C3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B3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362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aliases w:val="3 Знак,OG Heading 3 Знак"/>
    <w:basedOn w:val="a0"/>
    <w:link w:val="3"/>
    <w:rsid w:val="00071D20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071D20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FontStyle22">
    <w:name w:val="Font Style22"/>
    <w:rsid w:val="00071D20"/>
    <w:rPr>
      <w:rFonts w:ascii="Times New Roman" w:hAnsi="Times New Roman" w:cs="Times New Roman"/>
      <w:sz w:val="26"/>
      <w:szCs w:val="26"/>
    </w:rPr>
  </w:style>
  <w:style w:type="paragraph" w:styleId="a8">
    <w:name w:val="Normal (Web)"/>
    <w:basedOn w:val="a"/>
    <w:uiPriority w:val="99"/>
    <w:unhideWhenUsed/>
    <w:rsid w:val="00B9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95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5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</dc:creator>
  <cp:keywords/>
  <dc:description/>
  <cp:lastModifiedBy>Сидоренко</cp:lastModifiedBy>
  <cp:revision>5</cp:revision>
  <cp:lastPrinted>2025-05-12T04:14:00Z</cp:lastPrinted>
  <dcterms:created xsi:type="dcterms:W3CDTF">2025-03-24T04:42:00Z</dcterms:created>
  <dcterms:modified xsi:type="dcterms:W3CDTF">2025-05-12T04:15:00Z</dcterms:modified>
</cp:coreProperties>
</file>