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ОПОВЕЩЕНИЕ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 начале общественных обсуждений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095FD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207429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Pr="00095F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1C314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Правила</w:t>
      </w:r>
      <w:r w:rsidRPr="00095FD6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BA0A14">
        <w:rPr>
          <w:rFonts w:ascii="Times New Roman" w:hAnsi="Times New Roman"/>
          <w:sz w:val="28"/>
          <w:szCs w:val="28"/>
        </w:rPr>
        <w:t>Орловского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t>(далее – Проект).</w:t>
      </w:r>
    </w:p>
    <w:p w:rsidR="004407E8" w:rsidRDefault="004407E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предусматривает внесение изменений </w:t>
      </w:r>
      <w:r w:rsidR="006B0024">
        <w:rPr>
          <w:rFonts w:ascii="Times New Roman" w:hAnsi="Times New Roman"/>
          <w:color w:val="000000"/>
          <w:sz w:val="28"/>
          <w:szCs w:val="28"/>
        </w:rPr>
        <w:t xml:space="preserve">в текстовую часть </w:t>
      </w:r>
      <w:r w:rsidR="006D6950"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</w:t>
      </w:r>
      <w:proofErr w:type="spellStart"/>
      <w:r w:rsidR="00C41E18">
        <w:rPr>
          <w:rFonts w:ascii="Times New Roman" w:hAnsi="Times New Roman"/>
          <w:color w:val="000000"/>
          <w:sz w:val="28"/>
          <w:szCs w:val="28"/>
        </w:rPr>
        <w:t>Степнинского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области, утвержденные </w:t>
      </w:r>
      <w:r w:rsidR="006D6950">
        <w:rPr>
          <w:rFonts w:ascii="Times New Roman" w:hAnsi="Times New Roman"/>
          <w:color w:val="000000"/>
          <w:sz w:val="28"/>
          <w:szCs w:val="28"/>
        </w:rPr>
        <w:t>постановлением Главы Марьяновского муниципального района Омской области от 2</w:t>
      </w:r>
      <w:r w:rsidR="0027054B">
        <w:rPr>
          <w:rFonts w:ascii="Times New Roman" w:hAnsi="Times New Roman"/>
          <w:color w:val="000000"/>
          <w:sz w:val="28"/>
          <w:szCs w:val="28"/>
        </w:rPr>
        <w:t xml:space="preserve">4 августа </w:t>
      </w:r>
      <w:r w:rsidR="00154D05">
        <w:rPr>
          <w:rFonts w:ascii="Times New Roman" w:hAnsi="Times New Roman"/>
          <w:color w:val="000000"/>
          <w:sz w:val="28"/>
          <w:szCs w:val="28"/>
        </w:rPr>
        <w:t xml:space="preserve">2023 году № </w:t>
      </w:r>
      <w:r w:rsidR="00C41E18">
        <w:rPr>
          <w:rFonts w:ascii="Times New Roman" w:hAnsi="Times New Roman"/>
          <w:color w:val="000000"/>
          <w:sz w:val="28"/>
          <w:szCs w:val="28"/>
        </w:rPr>
        <w:t>170.</w:t>
      </w:r>
    </w:p>
    <w:p w:rsidR="00C41E18" w:rsidRDefault="00C41E1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Информационные материалы к Проекту прилагаются (статья</w:t>
      </w:r>
      <w:r>
        <w:rPr>
          <w:rFonts w:ascii="Times New Roman" w:hAnsi="Times New Roman"/>
          <w:color w:val="000000"/>
          <w:sz w:val="28"/>
          <w:szCs w:val="28"/>
        </w:rPr>
        <w:t xml:space="preserve"> 15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Правил землепользования и застройки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Степнинского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 - в новой редакции).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Общественные обсуждения по Проекту проводятся с 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br/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="00C41E18">
        <w:rPr>
          <w:rFonts w:ascii="Times New Roman" w:hAnsi="Times New Roman"/>
          <w:color w:val="FF0000"/>
          <w:sz w:val="28"/>
          <w:szCs w:val="28"/>
        </w:rPr>
        <w:t xml:space="preserve"> года по 4 марта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 xml:space="preserve">в порядке, предусмотренном статьями 5.1, </w:t>
      </w:r>
      <w:r>
        <w:rPr>
          <w:rFonts w:ascii="Times New Roman" w:hAnsi="Times New Roman"/>
          <w:sz w:val="28"/>
          <w:szCs w:val="28"/>
        </w:rPr>
        <w:t xml:space="preserve">28, </w:t>
      </w:r>
      <w:r w:rsidRPr="00095FD6">
        <w:rPr>
          <w:rFonts w:ascii="Times New Roman" w:hAnsi="Times New Roman"/>
          <w:sz w:val="28"/>
          <w:szCs w:val="28"/>
        </w:rPr>
        <w:t>31 Градостроительного кодекса Российской Федерации</w:t>
      </w:r>
      <w:r>
        <w:rPr>
          <w:rFonts w:ascii="Times New Roman" w:hAnsi="Times New Roman"/>
          <w:sz w:val="27"/>
          <w:szCs w:val="27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color w:val="000000"/>
          <w:sz w:val="28"/>
          <w:szCs w:val="28"/>
        </w:rPr>
        <w:t>Проект и информационные материалы к нему будут размещены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br/>
      </w:r>
      <w:r w:rsidR="00C41E18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>года на официальном сайте Марьяновского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095FD6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:</w:t>
      </w:r>
      <w:r w:rsidRPr="00095FD6">
        <w:rPr>
          <w:rFonts w:ascii="Times New Roman" w:hAnsi="Times New Roman"/>
          <w:sz w:val="28"/>
          <w:szCs w:val="28"/>
        </w:rPr>
        <w:t xml:space="preserve"> </w:t>
      </w:r>
      <w:r w:rsidRPr="00140268">
        <w:rPr>
          <w:rStyle w:val="a3"/>
          <w:rFonts w:ascii="Times New Roman" w:hAnsi="Times New Roman"/>
          <w:sz w:val="28"/>
          <w:szCs w:val="28"/>
        </w:rPr>
        <w:t>https://maryanovskij-r52.gosweb.gosuslugi.ru/deyatelnost/napravleniya-deyatelnosti/gradostroitelstvo/</w:t>
      </w:r>
      <w:r w:rsidRPr="00095FD6">
        <w:rPr>
          <w:rFonts w:ascii="Times New Roman" w:hAnsi="Times New Roman"/>
          <w:sz w:val="28"/>
          <w:szCs w:val="28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Экспозиция Проекта, подлежащего рассмотрению на общественных обсуждениях, </w:t>
      </w:r>
      <w:r>
        <w:rPr>
          <w:rFonts w:ascii="Times New Roman" w:hAnsi="Times New Roman"/>
          <w:sz w:val="28"/>
          <w:szCs w:val="28"/>
        </w:rPr>
        <w:t xml:space="preserve">открывается </w:t>
      </w:r>
      <w:r w:rsidR="00C41E18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будет </w:t>
      </w:r>
      <w:r w:rsidRPr="00095FD6">
        <w:rPr>
          <w:rFonts w:ascii="Times New Roman" w:hAnsi="Times New Roman"/>
          <w:sz w:val="28"/>
          <w:szCs w:val="28"/>
        </w:rPr>
        <w:t xml:space="preserve">проводиться с </w:t>
      </w:r>
      <w:r w:rsidR="00C41E18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 </w:t>
      </w:r>
      <w:r w:rsidRPr="00095FD6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C41E18">
        <w:rPr>
          <w:rFonts w:ascii="Times New Roman" w:hAnsi="Times New Roman"/>
          <w:color w:val="FF0000"/>
          <w:sz w:val="28"/>
          <w:szCs w:val="28"/>
        </w:rPr>
        <w:t>29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095FD6">
        <w:rPr>
          <w:rFonts w:ascii="Times New Roman" w:hAnsi="Times New Roman"/>
          <w:sz w:val="28"/>
          <w:szCs w:val="28"/>
        </w:rPr>
        <w:t xml:space="preserve">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, ул. Победы, 2.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3D2A34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В период с </w:t>
      </w:r>
      <w:r w:rsidR="00C41E18">
        <w:rPr>
          <w:rFonts w:ascii="Times New Roman" w:hAnsi="Times New Roman"/>
          <w:color w:val="FF0000"/>
          <w:sz w:val="28"/>
          <w:szCs w:val="28"/>
        </w:rPr>
        <w:t>13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C41E18">
        <w:rPr>
          <w:rFonts w:ascii="Times New Roman" w:hAnsi="Times New Roman"/>
          <w:color w:val="FF0000"/>
          <w:sz w:val="28"/>
          <w:szCs w:val="28"/>
        </w:rPr>
        <w:t>29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3D2A34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1) в письменной форме в Комиссию по подготовке проекта Правил землепользования и застройки </w:t>
      </w:r>
      <w:r w:rsidR="00BA0A14">
        <w:rPr>
          <w:rFonts w:ascii="Times New Roman" w:hAnsi="Times New Roman"/>
          <w:sz w:val="28"/>
          <w:szCs w:val="28"/>
        </w:rPr>
        <w:t>Орловского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Марьяновского муниципального района Омской области </w:t>
      </w:r>
      <w:r w:rsidRPr="00095FD6">
        <w:rPr>
          <w:rFonts w:ascii="Times New Roman" w:hAnsi="Times New Roman"/>
          <w:sz w:val="28"/>
          <w:szCs w:val="28"/>
        </w:rPr>
        <w:t xml:space="preserve">(далее – Комиссия) по адресу: 644060,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2;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2) посредством записи в журнале учета посетителей экспозиции Проекта.</w:t>
      </w:r>
      <w:bookmarkStart w:id="1" w:name="Par5"/>
      <w:bookmarkEnd w:id="1"/>
    </w:p>
    <w:p w:rsidR="00FA1ACA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lastRenderedPageBreak/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4" w:history="1">
        <w:r w:rsidRPr="00095FD6">
          <w:rPr>
            <w:rStyle w:val="a3"/>
            <w:rFonts w:ascii="Times New Roman" w:hAnsi="Times New Roman"/>
            <w:sz w:val="28"/>
            <w:szCs w:val="28"/>
          </w:rPr>
          <w:t>https://maryan.omskportal.ru</w:t>
        </w:r>
      </w:hyperlink>
      <w:r w:rsidRPr="00095FD6">
        <w:rPr>
          <w:rFonts w:ascii="Times New Roman" w:hAnsi="Times New Roman"/>
          <w:sz w:val="28"/>
          <w:szCs w:val="28"/>
        </w:rPr>
        <w:t xml:space="preserve">. </w:t>
      </w:r>
    </w:p>
    <w:p w:rsidR="001C3148" w:rsidRPr="00095FD6" w:rsidRDefault="00FA1ACA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A1ACA">
        <w:rPr>
          <w:rFonts w:ascii="Times New Roman" w:hAnsi="Times New Roman"/>
          <w:sz w:val="28"/>
          <w:szCs w:val="28"/>
        </w:rPr>
        <w:t xml:space="preserve">посредствам платформы обратной связи ПОС </w:t>
      </w:r>
      <w:hyperlink r:id="rId5" w:history="1">
        <w:r w:rsidRPr="00CE2806">
          <w:rPr>
            <w:rStyle w:val="a3"/>
            <w:rFonts w:ascii="Times New Roman" w:hAnsi="Times New Roman"/>
            <w:sz w:val="28"/>
            <w:szCs w:val="28"/>
          </w:rPr>
          <w:t>https://pos.gosuslugi.ru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="001C3148" w:rsidRPr="00095FD6">
        <w:rPr>
          <w:rFonts w:ascii="Times New Roman" w:hAnsi="Times New Roman"/>
          <w:sz w:val="28"/>
          <w:szCs w:val="28"/>
        </w:rPr>
        <w:t xml:space="preserve">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Идентификация участников общественных обсуждений осуществляется представителем Комиссии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41E18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C41E18">
        <w:rPr>
          <w:rFonts w:ascii="Times New Roman" w:hAnsi="Times New Roman"/>
          <w:color w:val="FF0000"/>
          <w:sz w:val="28"/>
          <w:szCs w:val="28"/>
        </w:rPr>
        <w:t>29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095FD6">
        <w:rPr>
          <w:rFonts w:ascii="Times New Roman" w:hAnsi="Times New Roman"/>
          <w:sz w:val="28"/>
          <w:szCs w:val="28"/>
        </w:rPr>
        <w:t xml:space="preserve"> 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 (кабинет 10, телефон: 8(38168) 2-42-30).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095FD6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095FD6">
        <w:rPr>
          <w:rFonts w:ascii="Times New Roman" w:hAnsi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sectPr w:rsidR="00F6442A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54D05"/>
    <w:rsid w:val="001C3148"/>
    <w:rsid w:val="00207429"/>
    <w:rsid w:val="0027054B"/>
    <w:rsid w:val="00307711"/>
    <w:rsid w:val="003F2E51"/>
    <w:rsid w:val="0043213A"/>
    <w:rsid w:val="004407E8"/>
    <w:rsid w:val="00644E1B"/>
    <w:rsid w:val="006B0024"/>
    <w:rsid w:val="006D6950"/>
    <w:rsid w:val="008E2BFB"/>
    <w:rsid w:val="00932EF9"/>
    <w:rsid w:val="00BA0A14"/>
    <w:rsid w:val="00C02C12"/>
    <w:rsid w:val="00C24F9E"/>
    <w:rsid w:val="00C41E18"/>
    <w:rsid w:val="00C9551A"/>
    <w:rsid w:val="00F6442A"/>
    <w:rsid w:val="00FA1ACA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hyperlink" Target="https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4</cp:revision>
  <dcterms:created xsi:type="dcterms:W3CDTF">2024-01-23T10:39:00Z</dcterms:created>
  <dcterms:modified xsi:type="dcterms:W3CDTF">2024-01-31T05:18:00Z</dcterms:modified>
</cp:coreProperties>
</file>